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80" w:rsidRDefault="00A72180"/>
    <w:tbl>
      <w:tblPr>
        <w:tblStyle w:val="Lichtearcering-accent2"/>
        <w:tblW w:w="0" w:type="auto"/>
        <w:tblLook w:val="04A0" w:firstRow="1" w:lastRow="0" w:firstColumn="1" w:lastColumn="0" w:noHBand="0" w:noVBand="1"/>
      </w:tblPr>
      <w:tblGrid>
        <w:gridCol w:w="1203"/>
        <w:gridCol w:w="914"/>
        <w:gridCol w:w="796"/>
        <w:gridCol w:w="956"/>
        <w:gridCol w:w="845"/>
        <w:gridCol w:w="1048"/>
        <w:gridCol w:w="1089"/>
        <w:gridCol w:w="1438"/>
        <w:gridCol w:w="999"/>
      </w:tblGrid>
      <w:tr w:rsidR="00A72180" w:rsidTr="00A72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/>
        </w:tc>
        <w:tc>
          <w:tcPr>
            <w:tcW w:w="1074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Zaterdag</w:t>
            </w:r>
          </w:p>
        </w:tc>
        <w:tc>
          <w:tcPr>
            <w:tcW w:w="1002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Zondag</w:t>
            </w:r>
          </w:p>
        </w:tc>
        <w:tc>
          <w:tcPr>
            <w:tcW w:w="1099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Maandag</w:t>
            </w:r>
          </w:p>
        </w:tc>
        <w:tc>
          <w:tcPr>
            <w:tcW w:w="1030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Dinsdag</w:t>
            </w:r>
          </w:p>
        </w:tc>
        <w:tc>
          <w:tcPr>
            <w:tcW w:w="1164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Woensdag</w:t>
            </w:r>
          </w:p>
        </w:tc>
        <w:tc>
          <w:tcPr>
            <w:tcW w:w="1210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Donderdag </w:t>
            </w:r>
          </w:p>
        </w:tc>
        <w:tc>
          <w:tcPr>
            <w:tcW w:w="986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Vrijdag</w:t>
            </w:r>
          </w:p>
        </w:tc>
        <w:tc>
          <w:tcPr>
            <w:tcW w:w="1075" w:type="dxa"/>
          </w:tcPr>
          <w:p w:rsidR="00A72180" w:rsidRDefault="00A7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Zaterdag</w:t>
            </w:r>
          </w:p>
        </w:tc>
      </w:tr>
      <w:tr w:rsidR="00A72180" w:rsidTr="00A7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>
            <w:r>
              <w:t>Ontbijt</w:t>
            </w:r>
          </w:p>
        </w:tc>
        <w:tc>
          <w:tcPr>
            <w:tcW w:w="107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Thuis</w:t>
            </w:r>
          </w:p>
        </w:tc>
        <w:tc>
          <w:tcPr>
            <w:tcW w:w="1002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99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3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16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21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986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75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Hotel </w:t>
            </w:r>
          </w:p>
        </w:tc>
      </w:tr>
      <w:tr w:rsidR="00A72180" w:rsidTr="00A7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>
            <w:r>
              <w:t>Voormiddag</w:t>
            </w:r>
          </w:p>
        </w:tc>
        <w:tc>
          <w:tcPr>
            <w:tcW w:w="1074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Vertrek</w:t>
            </w:r>
          </w:p>
        </w:tc>
        <w:tc>
          <w:tcPr>
            <w:tcW w:w="1002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Luieren</w:t>
            </w:r>
          </w:p>
        </w:tc>
        <w:tc>
          <w:tcPr>
            <w:tcW w:w="1099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Uitstap </w:t>
            </w:r>
            <w:proofErr w:type="spellStart"/>
            <w:r>
              <w:t>Sousse</w:t>
            </w:r>
            <w:proofErr w:type="spellEnd"/>
          </w:p>
        </w:tc>
        <w:tc>
          <w:tcPr>
            <w:tcW w:w="1030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Luieren</w:t>
            </w:r>
          </w:p>
        </w:tc>
        <w:tc>
          <w:tcPr>
            <w:tcW w:w="1164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Musea in </w:t>
            </w:r>
            <w:proofErr w:type="spellStart"/>
            <w:r>
              <w:t>Monastir</w:t>
            </w:r>
            <w:proofErr w:type="spellEnd"/>
          </w:p>
        </w:tc>
        <w:tc>
          <w:tcPr>
            <w:tcW w:w="1210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Luieren</w:t>
            </w:r>
          </w:p>
        </w:tc>
        <w:tc>
          <w:tcPr>
            <w:tcW w:w="986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Mozaïekmusem</w:t>
            </w:r>
            <w:proofErr w:type="spellEnd"/>
            <w:r>
              <w:t xml:space="preserve"> in El </w:t>
            </w:r>
            <w:proofErr w:type="spellStart"/>
            <w:r>
              <w:t>Djem</w:t>
            </w:r>
            <w:proofErr w:type="spellEnd"/>
          </w:p>
        </w:tc>
        <w:tc>
          <w:tcPr>
            <w:tcW w:w="1075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Terugkeer</w:t>
            </w:r>
          </w:p>
        </w:tc>
      </w:tr>
      <w:tr w:rsidR="00A72180" w:rsidTr="00A7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>
            <w:r>
              <w:t>Middagmaal</w:t>
            </w:r>
          </w:p>
        </w:tc>
        <w:tc>
          <w:tcPr>
            <w:tcW w:w="107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Vliegtuig</w:t>
            </w:r>
          </w:p>
        </w:tc>
        <w:tc>
          <w:tcPr>
            <w:tcW w:w="1002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99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Sousse</w:t>
            </w:r>
            <w:proofErr w:type="spellEnd"/>
          </w:p>
        </w:tc>
        <w:tc>
          <w:tcPr>
            <w:tcW w:w="103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16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Monastir</w:t>
            </w:r>
            <w:proofErr w:type="spellEnd"/>
          </w:p>
        </w:tc>
        <w:tc>
          <w:tcPr>
            <w:tcW w:w="121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986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</w:t>
            </w:r>
            <w:proofErr w:type="spellStart"/>
            <w:r>
              <w:t>Djem</w:t>
            </w:r>
            <w:proofErr w:type="spellEnd"/>
          </w:p>
        </w:tc>
        <w:tc>
          <w:tcPr>
            <w:tcW w:w="1075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Vliegtuig</w:t>
            </w:r>
          </w:p>
        </w:tc>
      </w:tr>
      <w:tr w:rsidR="00A72180" w:rsidTr="00A7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>
            <w:r>
              <w:t>Namiddag</w:t>
            </w:r>
          </w:p>
        </w:tc>
        <w:tc>
          <w:tcPr>
            <w:tcW w:w="1074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Vertrek</w:t>
            </w:r>
          </w:p>
        </w:tc>
        <w:tc>
          <w:tcPr>
            <w:tcW w:w="1002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Luieren</w:t>
            </w:r>
          </w:p>
        </w:tc>
        <w:tc>
          <w:tcPr>
            <w:tcW w:w="1099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Uistap</w:t>
            </w:r>
            <w:proofErr w:type="spellEnd"/>
            <w:r>
              <w:t xml:space="preserve"> </w:t>
            </w:r>
            <w:proofErr w:type="spellStart"/>
            <w:r>
              <w:t>Sousse</w:t>
            </w:r>
            <w:proofErr w:type="spellEnd"/>
          </w:p>
        </w:tc>
        <w:tc>
          <w:tcPr>
            <w:tcW w:w="1030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Luieren</w:t>
            </w:r>
          </w:p>
        </w:tc>
        <w:tc>
          <w:tcPr>
            <w:tcW w:w="1164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Musea in </w:t>
            </w:r>
            <w:proofErr w:type="spellStart"/>
            <w:r>
              <w:t>Monastir</w:t>
            </w:r>
            <w:proofErr w:type="spellEnd"/>
          </w:p>
        </w:tc>
        <w:tc>
          <w:tcPr>
            <w:tcW w:w="1210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Luieren</w:t>
            </w:r>
          </w:p>
        </w:tc>
        <w:tc>
          <w:tcPr>
            <w:tcW w:w="986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Shoppen in El </w:t>
            </w:r>
            <w:proofErr w:type="spellStart"/>
            <w:r>
              <w:t>Djem</w:t>
            </w:r>
            <w:proofErr w:type="spellEnd"/>
          </w:p>
        </w:tc>
        <w:tc>
          <w:tcPr>
            <w:tcW w:w="1075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Terugkeer</w:t>
            </w:r>
          </w:p>
        </w:tc>
      </w:tr>
      <w:tr w:rsidR="00A72180" w:rsidTr="00A7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>
            <w:r>
              <w:t>Avondmaal</w:t>
            </w:r>
          </w:p>
        </w:tc>
        <w:tc>
          <w:tcPr>
            <w:tcW w:w="107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02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99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3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16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21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986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1075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Thuis</w:t>
            </w:r>
          </w:p>
        </w:tc>
      </w:tr>
      <w:tr w:rsidR="00A72180" w:rsidTr="00A7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/>
        </w:tc>
        <w:tc>
          <w:tcPr>
            <w:tcW w:w="1074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2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A72180" w:rsidRDefault="00A7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2180" w:rsidTr="00A7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72180" w:rsidRDefault="00A72180">
            <w:r>
              <w:t>kostprijs</w:t>
            </w:r>
          </w:p>
        </w:tc>
        <w:tc>
          <w:tcPr>
            <w:tcW w:w="107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2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euro</w:t>
            </w:r>
          </w:p>
        </w:tc>
        <w:tc>
          <w:tcPr>
            <w:tcW w:w="1099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euro</w:t>
            </w:r>
          </w:p>
        </w:tc>
        <w:tc>
          <w:tcPr>
            <w:tcW w:w="103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euro</w:t>
            </w:r>
          </w:p>
        </w:tc>
        <w:tc>
          <w:tcPr>
            <w:tcW w:w="1164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euro</w:t>
            </w:r>
          </w:p>
        </w:tc>
        <w:tc>
          <w:tcPr>
            <w:tcW w:w="1210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euro</w:t>
            </w:r>
          </w:p>
        </w:tc>
        <w:tc>
          <w:tcPr>
            <w:tcW w:w="986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 euro</w:t>
            </w:r>
          </w:p>
        </w:tc>
        <w:tc>
          <w:tcPr>
            <w:tcW w:w="1075" w:type="dxa"/>
          </w:tcPr>
          <w:p w:rsidR="00A72180" w:rsidRDefault="00A7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20959" w:rsidRDefault="00A72180">
      <w:bookmarkStart w:id="0" w:name="_GoBack"/>
      <w:bookmarkEnd w:id="0"/>
    </w:p>
    <w:sectPr w:rsidR="0052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80"/>
    <w:rsid w:val="0009541F"/>
    <w:rsid w:val="00A72180"/>
    <w:rsid w:val="00D157E1"/>
    <w:rsid w:val="00D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A72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A721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A721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A72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A721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A721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2013-03-03T15:55:00Z</dcterms:created>
  <dcterms:modified xsi:type="dcterms:W3CDTF">2013-03-03T16:03:00Z</dcterms:modified>
</cp:coreProperties>
</file>