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29" w:rsidRPr="00AE58C1" w:rsidRDefault="00A35216" w:rsidP="00AE58C1">
      <w:pPr>
        <w:pStyle w:val="Titel"/>
        <w:rPr>
          <w:sz w:val="56"/>
          <w:u w:val="single"/>
        </w:rPr>
      </w:pPr>
      <w:bookmarkStart w:id="0" w:name="_GoBack"/>
      <w:bookmarkEnd w:id="0"/>
      <w:r>
        <w:rPr>
          <w:sz w:val="56"/>
          <w:u w:val="single"/>
        </w:rPr>
        <w:t>Pari</w:t>
      </w:r>
      <w:r w:rsidR="00AE58C1" w:rsidRPr="00AE58C1">
        <w:rPr>
          <w:sz w:val="56"/>
          <w:u w:val="single"/>
        </w:rPr>
        <w:t>s</w:t>
      </w:r>
    </w:p>
    <w:p w:rsidR="008B64C0" w:rsidRDefault="008B64C0" w:rsidP="009D053D">
      <w:pPr>
        <w:pStyle w:val="Kop1"/>
        <w:spacing w:line="240" w:lineRule="auto"/>
        <w:jc w:val="left"/>
        <w:rPr>
          <w:rFonts w:ascii="Comic Sans MS" w:hAnsi="Comic Sans MS"/>
          <w:sz w:val="36"/>
        </w:rPr>
      </w:pPr>
      <w:r w:rsidRPr="00AE58C1">
        <w:rPr>
          <w:rFonts w:ascii="Comic Sans MS" w:hAnsi="Comic Sans MS"/>
          <w:sz w:val="36"/>
        </w:rPr>
        <w:t xml:space="preserve">Hotel </w:t>
      </w:r>
    </w:p>
    <w:p w:rsidR="00A35216" w:rsidRPr="00A35216" w:rsidRDefault="00A35216" w:rsidP="00A35216"/>
    <w:p w:rsidR="008B64C0" w:rsidRPr="008E569C" w:rsidRDefault="008B64C0" w:rsidP="009D053D">
      <w:pPr>
        <w:spacing w:line="240" w:lineRule="auto"/>
        <w:rPr>
          <w:rFonts w:ascii="Comic Sans MS" w:hAnsi="Comic Sans MS"/>
          <w:sz w:val="28"/>
          <w:u w:val="single"/>
        </w:rPr>
      </w:pPr>
      <w:r w:rsidRPr="008E569C">
        <w:rPr>
          <w:rFonts w:ascii="Comic Sans MS" w:hAnsi="Comic Sans MS"/>
          <w:sz w:val="28"/>
          <w:u w:val="single"/>
        </w:rPr>
        <w:t>Hôtel Vernet, Rue Vernet 25, 75008 Parijs</w:t>
      </w:r>
    </w:p>
    <w:p w:rsidR="004B58AC" w:rsidRDefault="001526C8" w:rsidP="009D053D">
      <w:pPr>
        <w:spacing w:line="240" w:lineRule="auto"/>
        <w:rPr>
          <w:rFonts w:ascii="Comic Sans MS" w:hAnsi="Comic Sans MS"/>
          <w:sz w:val="28"/>
        </w:rPr>
      </w:pPr>
      <w:r w:rsidRPr="008E569C">
        <w:rPr>
          <w:rFonts w:ascii="Comic Sans MS" w:hAnsi="Comic Sans MS"/>
          <w:noProof/>
          <w:sz w:val="28"/>
          <w:u w:val="single"/>
        </w:rPr>
        <w:drawing>
          <wp:anchor distT="0" distB="0" distL="114300" distR="114300" simplePos="0" relativeHeight="251662336" behindDoc="1" locked="0" layoutInCell="1" allowOverlap="1" wp14:anchorId="4D7A7958" wp14:editId="6E8DFC8F">
            <wp:simplePos x="0" y="0"/>
            <wp:positionH relativeFrom="column">
              <wp:posOffset>4786630</wp:posOffset>
            </wp:positionH>
            <wp:positionV relativeFrom="paragraph">
              <wp:posOffset>348615</wp:posOffset>
            </wp:positionV>
            <wp:extent cx="857250" cy="914400"/>
            <wp:effectExtent l="323850" t="323850" r="304800" b="304800"/>
            <wp:wrapTight wrapText="bothSides">
              <wp:wrapPolygon edited="0">
                <wp:start x="3840" y="-7650"/>
                <wp:lineTo x="-7200" y="-6750"/>
                <wp:lineTo x="-8160" y="22500"/>
                <wp:lineTo x="-960" y="27900"/>
                <wp:lineTo x="-480" y="28800"/>
                <wp:lineTo x="18240" y="28800"/>
                <wp:lineTo x="18720" y="27900"/>
                <wp:lineTo x="27840" y="22500"/>
                <wp:lineTo x="29280" y="14850"/>
                <wp:lineTo x="29280" y="450"/>
                <wp:lineTo x="22080" y="-6300"/>
                <wp:lineTo x="21600" y="-7650"/>
                <wp:lineTo x="3840" y="-765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58AC">
        <w:rPr>
          <w:rFonts w:ascii="Comic Sans MS" w:hAnsi="Comic Sans MS"/>
          <w:b/>
          <w:sz w:val="28"/>
        </w:rPr>
        <w:t>Kamer:</w:t>
      </w:r>
      <w:r w:rsidR="00007DD6">
        <w:rPr>
          <w:rFonts w:ascii="Comic Sans MS" w:hAnsi="Comic Sans MS"/>
          <w:b/>
          <w:sz w:val="28"/>
        </w:rPr>
        <w:t xml:space="preserve"> €</w:t>
      </w:r>
      <w:r w:rsidR="004B58AC">
        <w:rPr>
          <w:rFonts w:ascii="Comic Sans MS" w:hAnsi="Comic Sans MS"/>
          <w:b/>
          <w:sz w:val="28"/>
        </w:rPr>
        <w:t xml:space="preserve"> </w:t>
      </w:r>
      <w:r w:rsidR="00007DD6">
        <w:rPr>
          <w:rFonts w:ascii="Comic Sans MS" w:hAnsi="Comic Sans MS"/>
          <w:b/>
          <w:sz w:val="28"/>
        </w:rPr>
        <w:t xml:space="preserve">1250 </w:t>
      </w:r>
      <w:r w:rsidR="00007DD6">
        <w:rPr>
          <w:rFonts w:ascii="Comic Sans MS" w:hAnsi="Comic Sans MS"/>
          <w:sz w:val="28"/>
        </w:rPr>
        <w:t>(voor 2 nachten)</w:t>
      </w:r>
    </w:p>
    <w:p w:rsidR="00007DD6" w:rsidRPr="00007DD6" w:rsidRDefault="00007DD6" w:rsidP="009D053D">
      <w:pPr>
        <w:spacing w:line="240" w:lineRule="auto"/>
        <w:rPr>
          <w:rFonts w:ascii="Comic Sans MS" w:hAnsi="Comic Sans MS"/>
          <w:b/>
          <w:sz w:val="28"/>
        </w:rPr>
      </w:pPr>
      <w:r w:rsidRPr="00007DD6">
        <w:rPr>
          <w:rFonts w:ascii="Comic Sans MS" w:hAnsi="Comic Sans MS"/>
          <w:b/>
          <w:sz w:val="28"/>
        </w:rPr>
        <w:t>Half pension</w:t>
      </w:r>
    </w:p>
    <w:p w:rsidR="00007DD6" w:rsidRDefault="001526C8" w:rsidP="00007DD6">
      <w:pPr>
        <w:pStyle w:val="Normaalweb"/>
        <w:numPr>
          <w:ilvl w:val="0"/>
          <w:numId w:val="6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6BD7951E" wp14:editId="48809BAE">
            <wp:simplePos x="0" y="0"/>
            <wp:positionH relativeFrom="column">
              <wp:posOffset>4958080</wp:posOffset>
            </wp:positionH>
            <wp:positionV relativeFrom="paragraph">
              <wp:posOffset>1016000</wp:posOffset>
            </wp:positionV>
            <wp:extent cx="857250" cy="857250"/>
            <wp:effectExtent l="323850" t="323850" r="304800" b="304800"/>
            <wp:wrapTight wrapText="bothSides">
              <wp:wrapPolygon edited="0">
                <wp:start x="3840" y="-8160"/>
                <wp:lineTo x="-7200" y="-7200"/>
                <wp:lineTo x="-8160" y="19680"/>
                <wp:lineTo x="-7680" y="24000"/>
                <wp:lineTo x="-960" y="28320"/>
                <wp:lineTo x="-480" y="29280"/>
                <wp:lineTo x="18240" y="29280"/>
                <wp:lineTo x="18720" y="28320"/>
                <wp:lineTo x="27360" y="23520"/>
                <wp:lineTo x="29280" y="15840"/>
                <wp:lineTo x="29280" y="480"/>
                <wp:lineTo x="22080" y="-6720"/>
                <wp:lineTo x="21600" y="-8160"/>
                <wp:lineTo x="3840" y="-816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lang w:eastAsia="nl-BE"/>
        </w:rPr>
        <w:drawing>
          <wp:anchor distT="0" distB="0" distL="114300" distR="114300" simplePos="0" relativeHeight="251631616" behindDoc="1" locked="0" layoutInCell="1" allowOverlap="1" wp14:anchorId="7C781786" wp14:editId="262B7295">
            <wp:simplePos x="0" y="0"/>
            <wp:positionH relativeFrom="column">
              <wp:posOffset>4081145</wp:posOffset>
            </wp:positionH>
            <wp:positionV relativeFrom="paragraph">
              <wp:posOffset>513080</wp:posOffset>
            </wp:positionV>
            <wp:extent cx="971550" cy="971550"/>
            <wp:effectExtent l="323850" t="323850" r="304800" b="304800"/>
            <wp:wrapTight wrapText="bothSides">
              <wp:wrapPolygon edited="0">
                <wp:start x="3812" y="-7200"/>
                <wp:lineTo x="-6353" y="-6353"/>
                <wp:lineTo x="-7200" y="21176"/>
                <wp:lineTo x="-847" y="27529"/>
                <wp:lineTo x="-424" y="28376"/>
                <wp:lineTo x="18212" y="28376"/>
                <wp:lineTo x="18635" y="27529"/>
                <wp:lineTo x="27529" y="21176"/>
                <wp:lineTo x="28376" y="13976"/>
                <wp:lineTo x="28376" y="424"/>
                <wp:lineTo x="22024" y="-5929"/>
                <wp:lineTo x="21600" y="-7200"/>
                <wp:lineTo x="3812" y="-720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8C1" w:rsidRPr="00AE58C1">
        <w:rPr>
          <w:rStyle w:val="Zwaar"/>
          <w:rFonts w:ascii="Comic Sans MS" w:hAnsi="Comic Sans MS"/>
        </w:rPr>
        <w:t>Kamerfaciliteiten:</w:t>
      </w:r>
      <w:r w:rsidR="00AE58C1" w:rsidRPr="00AE58C1">
        <w:rPr>
          <w:rFonts w:ascii="Comic Sans MS" w:hAnsi="Comic Sans MS"/>
        </w:rPr>
        <w:t xml:space="preserve"> Kluisje, Airconditioning, Bureau, </w:t>
      </w:r>
      <w:r w:rsidR="00AE58C1" w:rsidRPr="00AE58C1">
        <w:rPr>
          <w:rStyle w:val="jqtooltip"/>
          <w:rFonts w:ascii="Comic Sans MS" w:hAnsi="Comic Sans MS"/>
        </w:rPr>
        <w:t>Zithoek</w:t>
      </w:r>
      <w:r w:rsidR="00AE58C1" w:rsidRPr="00AE58C1">
        <w:rPr>
          <w:rFonts w:ascii="Comic Sans MS" w:hAnsi="Comic Sans MS"/>
        </w:rPr>
        <w:t xml:space="preserve">, Verwarming, </w:t>
      </w:r>
      <w:r w:rsidR="00AE58C1">
        <w:rPr>
          <w:rFonts w:ascii="Comic Sans MS" w:hAnsi="Comic Sans MS"/>
        </w:rPr>
        <w:t xml:space="preserve">               </w:t>
      </w:r>
      <w:r w:rsidR="00AE58C1" w:rsidRPr="00AE58C1">
        <w:rPr>
          <w:rStyle w:val="jqtooltip"/>
          <w:rFonts w:ascii="Comic Sans MS" w:hAnsi="Comic Sans MS"/>
        </w:rPr>
        <w:t>Garderobe</w:t>
      </w:r>
      <w:r w:rsidR="00AE58C1" w:rsidRPr="00AE58C1">
        <w:rPr>
          <w:rFonts w:ascii="Comic Sans MS" w:hAnsi="Comic Sans MS"/>
        </w:rPr>
        <w:t xml:space="preserve">, Bad, </w:t>
      </w:r>
      <w:r w:rsidR="00AE58C1" w:rsidRPr="00AE58C1">
        <w:rPr>
          <w:rStyle w:val="jqtooltip"/>
          <w:rFonts w:ascii="Comic Sans MS" w:hAnsi="Comic Sans MS"/>
        </w:rPr>
        <w:t>Haardroger</w:t>
      </w:r>
      <w:r w:rsidR="00AE58C1" w:rsidRPr="00AE58C1">
        <w:rPr>
          <w:rFonts w:ascii="Comic Sans MS" w:hAnsi="Comic Sans MS"/>
        </w:rPr>
        <w:t xml:space="preserve">, Badjas, Badkamerbenodigdheden, WC, Badkamer, Slippers , Betaal-TV, Telefoon, </w:t>
      </w:r>
      <w:r w:rsidR="00AE58C1" w:rsidRPr="00AE58C1">
        <w:rPr>
          <w:rStyle w:val="jqtooltip"/>
          <w:rFonts w:ascii="Comic Sans MS" w:hAnsi="Comic Sans MS"/>
        </w:rPr>
        <w:t xml:space="preserve">Radio </w:t>
      </w:r>
      <w:r w:rsidR="00AE58C1" w:rsidRPr="00AE58C1">
        <w:rPr>
          <w:rFonts w:ascii="Comic Sans MS" w:hAnsi="Comic Sans MS"/>
        </w:rPr>
        <w:t xml:space="preserve">, Kabel-TV, Minibar, </w:t>
      </w:r>
      <w:r w:rsidR="00AE58C1" w:rsidRPr="00AE58C1">
        <w:rPr>
          <w:rStyle w:val="jqtooltip"/>
          <w:rFonts w:ascii="Comic Sans MS" w:hAnsi="Comic Sans MS"/>
        </w:rPr>
        <w:t>Koelkast</w:t>
      </w:r>
      <w:r w:rsidR="00AE58C1" w:rsidRPr="00AE58C1">
        <w:rPr>
          <w:rFonts w:ascii="Comic Sans MS" w:hAnsi="Comic Sans MS"/>
        </w:rPr>
        <w:t xml:space="preserve">, </w:t>
      </w:r>
      <w:r w:rsidR="00AE58C1" w:rsidRPr="00AE58C1">
        <w:rPr>
          <w:rStyle w:val="jqtooltip"/>
          <w:rFonts w:ascii="Comic Sans MS" w:hAnsi="Comic Sans MS"/>
        </w:rPr>
        <w:t>Keuken</w:t>
      </w:r>
      <w:r w:rsidR="00AE58C1">
        <w:rPr>
          <w:rFonts w:ascii="Comic Sans MS" w:hAnsi="Comic Sans MS"/>
        </w:rPr>
        <w:t>.</w:t>
      </w:r>
    </w:p>
    <w:p w:rsidR="004B58AC" w:rsidRPr="00007DD6" w:rsidRDefault="004B58AC" w:rsidP="00007DD6">
      <w:pPr>
        <w:pStyle w:val="Normaalweb"/>
        <w:numPr>
          <w:ilvl w:val="0"/>
          <w:numId w:val="6"/>
        </w:numPr>
        <w:spacing w:line="276" w:lineRule="auto"/>
        <w:rPr>
          <w:rFonts w:ascii="Comic Sans MS" w:hAnsi="Comic Sans MS"/>
        </w:rPr>
      </w:pPr>
      <w:r w:rsidRPr="00007DD6">
        <w:rPr>
          <w:rFonts w:ascii="Comic Sans MS" w:hAnsi="Comic Sans MS"/>
          <w:b/>
        </w:rPr>
        <w:t>Belastingen:</w:t>
      </w:r>
      <w:r w:rsidRPr="00007DD6">
        <w:rPr>
          <w:rFonts w:ascii="Comic Sans MS" w:hAnsi="Comic Sans MS"/>
        </w:rPr>
        <w:t xml:space="preserve"> EUR 1.50 toeristenbelasting per persoon per overnachting is niet inbegrepen.</w:t>
      </w:r>
    </w:p>
    <w:p w:rsidR="008955EF" w:rsidRPr="00871FC2" w:rsidRDefault="001526C8" w:rsidP="009D053D">
      <w:pPr>
        <w:pStyle w:val="Kop1"/>
        <w:jc w:val="left"/>
        <w:rPr>
          <w:rFonts w:ascii="Comic Sans MS" w:hAnsi="Comic Sans MS"/>
          <w:sz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38E70FE" wp14:editId="6A91BDDA">
            <wp:simplePos x="0" y="0"/>
            <wp:positionH relativeFrom="column">
              <wp:posOffset>3843021</wp:posOffset>
            </wp:positionH>
            <wp:positionV relativeFrom="paragraph">
              <wp:posOffset>318505</wp:posOffset>
            </wp:positionV>
            <wp:extent cx="1485900" cy="1211209"/>
            <wp:effectExtent l="323850" t="323850" r="304800" b="313055"/>
            <wp:wrapNone/>
            <wp:docPr id="6" name="il_fi" descr="http://us.123rf.com/400wm/400/400/clairev/clairev0811/clairev081100017/3834199-schattige-rode-auto-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clairev/clairev0811/clairev081100017/3834199-schattige-rode-auto-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120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EF" w:rsidRPr="00871FC2">
        <w:rPr>
          <w:rFonts w:ascii="Comic Sans MS" w:hAnsi="Comic Sans MS"/>
          <w:sz w:val="36"/>
        </w:rPr>
        <w:t>Vervoer</w:t>
      </w:r>
    </w:p>
    <w:p w:rsidR="009D053D" w:rsidRDefault="008955EF" w:rsidP="009D053D">
      <w:pPr>
        <w:spacing w:before="100" w:beforeAutospacing="1" w:after="100" w:afterAutospacing="1" w:line="240" w:lineRule="auto"/>
        <w:ind w:left="720"/>
        <w:rPr>
          <w:rFonts w:ascii="Comic Sans MS" w:hAnsi="Comic Sans MS"/>
          <w:sz w:val="24"/>
        </w:rPr>
      </w:pPr>
      <w:r w:rsidRPr="009D053D">
        <w:rPr>
          <w:rStyle w:val="Zwaar"/>
          <w:rFonts w:ascii="Comic Sans MS" w:hAnsi="Comic Sans MS"/>
          <w:sz w:val="24"/>
        </w:rPr>
        <w:t xml:space="preserve">Voertuig :  </w:t>
      </w:r>
      <w:r w:rsidRPr="009D053D">
        <w:rPr>
          <w:rStyle w:val="Zwaar"/>
          <w:rFonts w:ascii="Comic Sans MS" w:hAnsi="Comic Sans MS"/>
          <w:b w:val="0"/>
          <w:sz w:val="24"/>
        </w:rPr>
        <w:t>Middelgrote auto</w:t>
      </w:r>
    </w:p>
    <w:p w:rsidR="008955EF" w:rsidRPr="009D053D" w:rsidRDefault="008955EF" w:rsidP="009D053D">
      <w:pPr>
        <w:spacing w:before="100" w:beforeAutospacing="1" w:after="100" w:afterAutospacing="1" w:line="240" w:lineRule="auto"/>
        <w:ind w:left="720"/>
        <w:rPr>
          <w:rFonts w:ascii="Comic Sans MS" w:hAnsi="Comic Sans MS"/>
          <w:sz w:val="24"/>
        </w:rPr>
      </w:pPr>
      <w:r w:rsidRPr="009D053D">
        <w:rPr>
          <w:rStyle w:val="Zwaar"/>
          <w:rFonts w:ascii="Comic Sans MS" w:hAnsi="Comic Sans MS"/>
          <w:sz w:val="24"/>
        </w:rPr>
        <w:t>Brandstof : 28.86 € (21L)</w:t>
      </w:r>
    </w:p>
    <w:p w:rsidR="009D053D" w:rsidRDefault="008955EF" w:rsidP="009D053D">
      <w:pPr>
        <w:spacing w:before="100" w:beforeAutospacing="1" w:after="100" w:afterAutospacing="1" w:line="240" w:lineRule="auto"/>
        <w:ind w:left="720"/>
        <w:rPr>
          <w:rStyle w:val="bold"/>
          <w:rFonts w:ascii="Comic Sans MS" w:hAnsi="Comic Sans MS"/>
          <w:sz w:val="24"/>
        </w:rPr>
      </w:pPr>
      <w:r w:rsidRPr="009D053D">
        <w:rPr>
          <w:rStyle w:val="Zwaar"/>
          <w:rFonts w:ascii="Comic Sans MS" w:hAnsi="Comic Sans MS"/>
          <w:sz w:val="24"/>
        </w:rPr>
        <w:t xml:space="preserve">Tolhuizen :  </w:t>
      </w:r>
      <w:r w:rsidRPr="009D053D">
        <w:rPr>
          <w:rFonts w:ascii="Comic Sans MS" w:hAnsi="Comic Sans MS"/>
          <w:sz w:val="24"/>
        </w:rPr>
        <w:t xml:space="preserve">FRA : </w:t>
      </w:r>
      <w:r w:rsidRPr="009D053D">
        <w:rPr>
          <w:rStyle w:val="bold"/>
          <w:rFonts w:ascii="Comic Sans MS" w:hAnsi="Comic Sans MS"/>
          <w:sz w:val="24"/>
        </w:rPr>
        <w:t>15 €</w:t>
      </w:r>
    </w:p>
    <w:p w:rsidR="00007DD6" w:rsidRDefault="00007DD6" w:rsidP="009D053D">
      <w:pPr>
        <w:spacing w:before="100" w:beforeAutospacing="1" w:after="100" w:afterAutospacing="1" w:line="240" w:lineRule="auto"/>
        <w:ind w:left="720"/>
        <w:rPr>
          <w:rStyle w:val="bold"/>
          <w:rFonts w:ascii="Comic Sans MS" w:hAnsi="Comic Sans MS"/>
          <w:sz w:val="24"/>
        </w:rPr>
      </w:pPr>
      <w:r>
        <w:rPr>
          <w:rStyle w:val="Zwaar"/>
          <w:rFonts w:ascii="Comic Sans MS" w:hAnsi="Comic Sans MS"/>
          <w:sz w:val="24"/>
        </w:rPr>
        <w:t>Parking:</w:t>
      </w:r>
      <w:r>
        <w:rPr>
          <w:rStyle w:val="bold"/>
          <w:rFonts w:ascii="Comic Sans MS" w:hAnsi="Comic Sans MS"/>
          <w:sz w:val="24"/>
        </w:rPr>
        <w:t xml:space="preserve">  </w:t>
      </w:r>
      <w:r w:rsidRPr="00007DD6">
        <w:rPr>
          <w:rStyle w:val="bold"/>
          <w:rFonts w:ascii="Comic Sans MS" w:hAnsi="Comic Sans MS"/>
          <w:sz w:val="24"/>
          <w:u w:val="single"/>
        </w:rPr>
        <w:t>Privé parkeren</w:t>
      </w:r>
      <w:r w:rsidRPr="00007DD6">
        <w:rPr>
          <w:rStyle w:val="bold"/>
          <w:rFonts w:ascii="Comic Sans MS" w:hAnsi="Comic Sans MS"/>
          <w:sz w:val="24"/>
        </w:rPr>
        <w:t xml:space="preserve"> is mogelijk bij het hotel zelf. Vooraf </w:t>
      </w:r>
      <w:r w:rsidRPr="00007DD6">
        <w:rPr>
          <w:rStyle w:val="bold"/>
          <w:rFonts w:ascii="Comic Sans MS" w:hAnsi="Comic Sans MS"/>
          <w:sz w:val="24"/>
          <w:u w:val="single"/>
        </w:rPr>
        <w:t>reserveren</w:t>
      </w:r>
      <w:r w:rsidRPr="00007DD6">
        <w:rPr>
          <w:rStyle w:val="bold"/>
          <w:rFonts w:ascii="Comic Sans MS" w:hAnsi="Comic Sans MS"/>
          <w:sz w:val="24"/>
        </w:rPr>
        <w:t xml:space="preserve"> is noodzakelijk. Parkeerkosten: </w:t>
      </w:r>
      <w:r w:rsidRPr="00007DD6">
        <w:rPr>
          <w:rStyle w:val="bold"/>
          <w:rFonts w:ascii="Comic Sans MS" w:hAnsi="Comic Sans MS"/>
          <w:sz w:val="24"/>
          <w:u w:val="single"/>
        </w:rPr>
        <w:t>EUR 25 per dag</w:t>
      </w:r>
      <w:r w:rsidRPr="00007DD6">
        <w:rPr>
          <w:rStyle w:val="bold"/>
          <w:rFonts w:ascii="Comic Sans MS" w:hAnsi="Comic Sans MS"/>
          <w:sz w:val="24"/>
        </w:rPr>
        <w:t xml:space="preserve"> .</w:t>
      </w:r>
    </w:p>
    <w:p w:rsidR="00A35216" w:rsidRDefault="00A35216" w:rsidP="00A35216">
      <w:pPr>
        <w:pStyle w:val="Kop1"/>
        <w:jc w:val="left"/>
        <w:rPr>
          <w:rStyle w:val="bold"/>
          <w:rFonts w:ascii="Comic Sans MS" w:hAnsi="Comic Sans MS"/>
          <w:sz w:val="36"/>
          <w:szCs w:val="36"/>
        </w:rPr>
      </w:pPr>
      <w:r>
        <w:rPr>
          <w:rStyle w:val="bold"/>
          <w:rFonts w:ascii="Comic Sans MS" w:hAnsi="Comic Sans MS"/>
          <w:sz w:val="36"/>
          <w:szCs w:val="36"/>
        </w:rPr>
        <w:t>R</w:t>
      </w:r>
      <w:r w:rsidRPr="00A35216">
        <w:rPr>
          <w:rStyle w:val="bold"/>
          <w:rFonts w:ascii="Comic Sans MS" w:hAnsi="Comic Sans MS"/>
          <w:sz w:val="36"/>
          <w:szCs w:val="36"/>
        </w:rPr>
        <w:t>estaurant</w:t>
      </w:r>
    </w:p>
    <w:p w:rsidR="00A35216" w:rsidRPr="008E569C" w:rsidRDefault="00A35216" w:rsidP="00A35216">
      <w:pPr>
        <w:rPr>
          <w:rFonts w:ascii="Comic Sans MS" w:hAnsi="Comic Sans MS"/>
          <w:sz w:val="24"/>
          <w:lang w:val="en-US"/>
        </w:rPr>
      </w:pPr>
      <w:r w:rsidRPr="008E569C">
        <w:rPr>
          <w:rFonts w:ascii="Comic Sans MS" w:hAnsi="Comic Sans MS"/>
          <w:b/>
          <w:sz w:val="24"/>
          <w:lang w:val="en-US"/>
        </w:rPr>
        <w:t xml:space="preserve">Dag 1: </w:t>
      </w:r>
      <w:r w:rsidR="008E569C" w:rsidRPr="008E569C">
        <w:rPr>
          <w:rFonts w:ascii="Comic Sans MS" w:hAnsi="Comic Sans MS"/>
          <w:sz w:val="24"/>
          <w:lang w:val="en-US"/>
        </w:rPr>
        <w:t>Chez Francis (7, place de l’Alma – 75008 Paris</w:t>
      </w:r>
      <w:r w:rsidR="008E569C">
        <w:rPr>
          <w:rFonts w:ascii="Comic Sans MS" w:hAnsi="Comic Sans MS"/>
          <w:sz w:val="24"/>
          <w:lang w:val="en-US"/>
        </w:rPr>
        <w:t>)</w:t>
      </w:r>
    </w:p>
    <w:p w:rsidR="00007DD6" w:rsidRPr="008E569C" w:rsidRDefault="00A35216" w:rsidP="00007DD6">
      <w:pPr>
        <w:rPr>
          <w:rFonts w:ascii="Comic Sans MS" w:hAnsi="Comic Sans MS"/>
          <w:sz w:val="24"/>
        </w:rPr>
        <w:sectPr w:rsidR="00007DD6" w:rsidRPr="008E569C" w:rsidSect="00007DD6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sz w:val="24"/>
        </w:rPr>
        <w:t xml:space="preserve">Dag 2: </w:t>
      </w:r>
      <w:r w:rsidR="008E569C">
        <w:rPr>
          <w:rFonts w:ascii="Comic Sans MS" w:hAnsi="Comic Sans MS"/>
          <w:sz w:val="24"/>
        </w:rPr>
        <w:t>La taverne de Montmartre (</w:t>
      </w:r>
      <w:r w:rsidR="008E569C" w:rsidRPr="008E569C">
        <w:rPr>
          <w:rFonts w:ascii="Comic Sans MS" w:hAnsi="Comic Sans MS"/>
          <w:sz w:val="24"/>
        </w:rPr>
        <w:t>Rue Gabrielle no 25, 75018 Parijs, Frankrijk</w:t>
      </w:r>
      <w:r w:rsidR="008E569C">
        <w:rPr>
          <w:rFonts w:ascii="Comic Sans MS" w:hAnsi="Comic Sans MS"/>
          <w:sz w:val="24"/>
        </w:rPr>
        <w:t>)</w:t>
      </w:r>
    </w:p>
    <w:p w:rsidR="008955EF" w:rsidRDefault="00B41571" w:rsidP="009D053D">
      <w:pPr>
        <w:pStyle w:val="Kop1"/>
        <w:jc w:val="left"/>
        <w:rPr>
          <w:rFonts w:ascii="Comic Sans MS" w:hAnsi="Comic Sans MS"/>
          <w:sz w:val="36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31761C0C" wp14:editId="1B1EC6BD">
            <wp:simplePos x="0" y="0"/>
            <wp:positionH relativeFrom="column">
              <wp:posOffset>2110105</wp:posOffset>
            </wp:positionH>
            <wp:positionV relativeFrom="paragraph">
              <wp:posOffset>-242570</wp:posOffset>
            </wp:positionV>
            <wp:extent cx="1695579" cy="1295400"/>
            <wp:effectExtent l="323850" t="323850" r="304800" b="304800"/>
            <wp:wrapNone/>
            <wp:docPr id="5" name="il_fi" descr="http://3.bp.blogspot.com/_h64_oLDktmo/S9QX1D_IFPI/AAAAAAAAAJQ/sHotI9tNFgg/s1600/5C220078-paris-galeries-lafayette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h64_oLDktmo/S9QX1D_IFPI/AAAAAAAAAJQ/sHotI9tNFgg/s1600/5C220078-paris-galeries-lafayette%5B1%5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79" cy="1295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EF" w:rsidRPr="00871FC2">
        <w:rPr>
          <w:rFonts w:ascii="Comic Sans MS" w:hAnsi="Comic Sans MS"/>
          <w:sz w:val="36"/>
        </w:rPr>
        <w:t>Te bezichtigen</w:t>
      </w:r>
    </w:p>
    <w:p w:rsidR="005C6E04" w:rsidRPr="005C6E04" w:rsidRDefault="005C6E04" w:rsidP="005C6E04"/>
    <w:p w:rsidR="005C6E04" w:rsidRDefault="005C6E04" w:rsidP="005C6E04">
      <w:pPr>
        <w:rPr>
          <w:rFonts w:ascii="Comic Sans MS" w:hAnsi="Comic Sans MS"/>
          <w:b/>
          <w:sz w:val="28"/>
          <w:u w:val="single"/>
        </w:rPr>
      </w:pPr>
      <w:r w:rsidRPr="005C6E04">
        <w:rPr>
          <w:rFonts w:ascii="Comic Sans MS" w:hAnsi="Comic Sans MS"/>
          <w:b/>
          <w:sz w:val="28"/>
          <w:u w:val="single"/>
        </w:rPr>
        <w:t>Dag 1</w:t>
      </w:r>
      <w:r>
        <w:rPr>
          <w:rFonts w:ascii="Comic Sans MS" w:hAnsi="Comic Sans MS"/>
          <w:b/>
          <w:sz w:val="28"/>
          <w:u w:val="single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6E04" w:rsidTr="005C6E04">
        <w:tc>
          <w:tcPr>
            <w:tcW w:w="4606" w:type="dxa"/>
            <w:vAlign w:val="center"/>
          </w:tcPr>
          <w:p w:rsidR="005C6E04" w:rsidRPr="005C6E04" w:rsidRDefault="005C6E04" w:rsidP="005C6E0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11u-12u</w:t>
            </w:r>
          </w:p>
        </w:tc>
        <w:tc>
          <w:tcPr>
            <w:tcW w:w="4606" w:type="dxa"/>
            <w:vMerge w:val="restart"/>
            <w:vAlign w:val="center"/>
          </w:tcPr>
          <w:p w:rsidR="005C6E04" w:rsidRPr="005C6E04" w:rsidRDefault="005C6E04" w:rsidP="005C6E0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Lunch</w:t>
            </w:r>
          </w:p>
        </w:tc>
      </w:tr>
      <w:tr w:rsidR="005C6E04" w:rsidTr="005C6E04">
        <w:tc>
          <w:tcPr>
            <w:tcW w:w="4606" w:type="dxa"/>
            <w:vAlign w:val="center"/>
          </w:tcPr>
          <w:p w:rsidR="005C6E04" w:rsidRPr="005C6E04" w:rsidRDefault="005C6E04" w:rsidP="005C6E0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12u-13u</w:t>
            </w:r>
          </w:p>
        </w:tc>
        <w:tc>
          <w:tcPr>
            <w:tcW w:w="4606" w:type="dxa"/>
            <w:vMerge/>
            <w:vAlign w:val="center"/>
          </w:tcPr>
          <w:p w:rsidR="005C6E04" w:rsidRDefault="005C6E04" w:rsidP="005C6E04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5C6E04" w:rsidTr="005C6E04">
        <w:tc>
          <w:tcPr>
            <w:tcW w:w="4606" w:type="dxa"/>
            <w:vAlign w:val="center"/>
          </w:tcPr>
          <w:p w:rsidR="005C6E04" w:rsidRPr="005C6E04" w:rsidRDefault="005C6E04" w:rsidP="005C6E0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13u-14u</w:t>
            </w:r>
          </w:p>
        </w:tc>
        <w:tc>
          <w:tcPr>
            <w:tcW w:w="4606" w:type="dxa"/>
            <w:vMerge/>
            <w:vAlign w:val="center"/>
          </w:tcPr>
          <w:p w:rsidR="005C6E04" w:rsidRDefault="005C6E04" w:rsidP="005C6E04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5C6E04" w:rsidTr="005C6E04">
        <w:tc>
          <w:tcPr>
            <w:tcW w:w="4606" w:type="dxa"/>
            <w:vAlign w:val="center"/>
          </w:tcPr>
          <w:p w:rsidR="005C6E04" w:rsidRPr="005C6E04" w:rsidRDefault="005C6E04" w:rsidP="005C6E0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14u-15u</w:t>
            </w:r>
          </w:p>
        </w:tc>
        <w:tc>
          <w:tcPr>
            <w:tcW w:w="4606" w:type="dxa"/>
            <w:vMerge w:val="restart"/>
            <w:vAlign w:val="center"/>
          </w:tcPr>
          <w:p w:rsidR="005C6E04" w:rsidRPr="005C6E04" w:rsidRDefault="00B41571" w:rsidP="005C6E0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Galeries Lafayette</w:t>
            </w:r>
          </w:p>
        </w:tc>
      </w:tr>
      <w:tr w:rsidR="005C6E04" w:rsidTr="005C6E04">
        <w:tc>
          <w:tcPr>
            <w:tcW w:w="4606" w:type="dxa"/>
            <w:vAlign w:val="center"/>
          </w:tcPr>
          <w:p w:rsidR="005C6E04" w:rsidRPr="005C6E04" w:rsidRDefault="005C6E04" w:rsidP="005C6E0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15u-16u</w:t>
            </w:r>
          </w:p>
        </w:tc>
        <w:tc>
          <w:tcPr>
            <w:tcW w:w="4606" w:type="dxa"/>
            <w:vMerge/>
            <w:vAlign w:val="center"/>
          </w:tcPr>
          <w:p w:rsidR="005C6E04" w:rsidRDefault="005C6E04" w:rsidP="005C6E04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5C6E04" w:rsidTr="005C6E04">
        <w:tc>
          <w:tcPr>
            <w:tcW w:w="4606" w:type="dxa"/>
            <w:vAlign w:val="center"/>
          </w:tcPr>
          <w:p w:rsidR="005C6E04" w:rsidRPr="005C6E04" w:rsidRDefault="005C6E04" w:rsidP="005C6E04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16u-17u</w:t>
            </w:r>
          </w:p>
        </w:tc>
        <w:tc>
          <w:tcPr>
            <w:tcW w:w="4606" w:type="dxa"/>
            <w:vMerge/>
            <w:vAlign w:val="center"/>
          </w:tcPr>
          <w:p w:rsidR="005C6E04" w:rsidRDefault="005C6E04" w:rsidP="005C6E04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</w:tbl>
    <w:p w:rsidR="005C6E04" w:rsidRDefault="005C6E04" w:rsidP="005C6E04">
      <w:pPr>
        <w:rPr>
          <w:rFonts w:ascii="Comic Sans MS" w:hAnsi="Comic Sans MS"/>
          <w:b/>
          <w:sz w:val="28"/>
          <w:u w:val="single"/>
        </w:rPr>
      </w:pPr>
    </w:p>
    <w:p w:rsidR="005C6E04" w:rsidRPr="005C6E04" w:rsidRDefault="005C6E04" w:rsidP="005C6E04">
      <w:pPr>
        <w:rPr>
          <w:rFonts w:ascii="Comic Sans MS" w:hAnsi="Comic Sans MS"/>
          <w:b/>
          <w:sz w:val="28"/>
          <w:u w:val="single"/>
        </w:rPr>
      </w:pPr>
    </w:p>
    <w:p w:rsidR="00871FC2" w:rsidRDefault="00871FC2" w:rsidP="009D053D">
      <w:pPr>
        <w:spacing w:line="240" w:lineRule="auto"/>
        <w:rPr>
          <w:rFonts w:ascii="Comic Sans MS" w:hAnsi="Comic Sans MS"/>
          <w:b/>
          <w:sz w:val="28"/>
          <w:u w:val="single"/>
        </w:rPr>
      </w:pPr>
    </w:p>
    <w:p w:rsidR="009D053D" w:rsidRDefault="005C6E04" w:rsidP="009D053D">
      <w:pPr>
        <w:spacing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  <w:u w:val="single"/>
        </w:rPr>
        <w:t>Dag 2</w:t>
      </w:r>
      <w:r w:rsidR="008955EF" w:rsidRPr="009D053D">
        <w:rPr>
          <w:rFonts w:ascii="Comic Sans MS" w:hAnsi="Comic Sans MS"/>
          <w:b/>
          <w:sz w:val="28"/>
          <w:u w:val="single"/>
        </w:rPr>
        <w:t>:</w:t>
      </w:r>
      <w:r w:rsidR="008955EF" w:rsidRPr="009D053D">
        <w:rPr>
          <w:rFonts w:ascii="Comic Sans MS" w:hAnsi="Comic Sans MS"/>
          <w:sz w:val="28"/>
        </w:rPr>
        <w:t xml:space="preserve"> </w:t>
      </w:r>
    </w:p>
    <w:p w:rsidR="00871FC2" w:rsidRDefault="00871FC2" w:rsidP="009D053D">
      <w:pPr>
        <w:spacing w:line="240" w:lineRule="auto"/>
        <w:rPr>
          <w:rFonts w:ascii="Comic Sans MS" w:hAnsi="Comic Sans MS"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D053D" w:rsidTr="00A35216">
        <w:tc>
          <w:tcPr>
            <w:tcW w:w="3227" w:type="dxa"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9u-10u</w:t>
            </w:r>
          </w:p>
        </w:tc>
        <w:tc>
          <w:tcPr>
            <w:tcW w:w="5985" w:type="dxa"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Ontbijt</w:t>
            </w:r>
          </w:p>
        </w:tc>
      </w:tr>
      <w:tr w:rsidR="009D053D" w:rsidTr="00A35216">
        <w:tc>
          <w:tcPr>
            <w:tcW w:w="3227" w:type="dxa"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10u-11u</w:t>
            </w:r>
          </w:p>
        </w:tc>
        <w:tc>
          <w:tcPr>
            <w:tcW w:w="5985" w:type="dxa"/>
            <w:vMerge w:val="restart"/>
            <w:vAlign w:val="center"/>
          </w:tcPr>
          <w:p w:rsidR="009D053D" w:rsidRDefault="00871FC2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Notre Dame</w:t>
            </w:r>
          </w:p>
        </w:tc>
      </w:tr>
      <w:tr w:rsidR="009D053D" w:rsidTr="00A35216">
        <w:tc>
          <w:tcPr>
            <w:tcW w:w="3227" w:type="dxa"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11u-12u</w:t>
            </w:r>
          </w:p>
        </w:tc>
        <w:tc>
          <w:tcPr>
            <w:tcW w:w="5985" w:type="dxa"/>
            <w:vMerge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9D053D" w:rsidTr="00A35216">
        <w:tc>
          <w:tcPr>
            <w:tcW w:w="3227" w:type="dxa"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12u-13u</w:t>
            </w:r>
          </w:p>
        </w:tc>
        <w:tc>
          <w:tcPr>
            <w:tcW w:w="5985" w:type="dxa"/>
            <w:vMerge w:val="restart"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Lunch</w:t>
            </w:r>
            <w:r w:rsidR="005C6E04">
              <w:rPr>
                <w:rFonts w:ascii="Comic Sans MS" w:hAnsi="Comic Sans MS"/>
                <w:sz w:val="28"/>
              </w:rPr>
              <w:t xml:space="preserve"> (Chez Francis)</w:t>
            </w:r>
          </w:p>
        </w:tc>
      </w:tr>
      <w:tr w:rsidR="009D053D" w:rsidTr="00A35216">
        <w:tc>
          <w:tcPr>
            <w:tcW w:w="3227" w:type="dxa"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13u-14u</w:t>
            </w:r>
          </w:p>
        </w:tc>
        <w:tc>
          <w:tcPr>
            <w:tcW w:w="5985" w:type="dxa"/>
            <w:vMerge/>
            <w:vAlign w:val="center"/>
          </w:tcPr>
          <w:p w:rsidR="009D053D" w:rsidRDefault="009D053D" w:rsidP="00A3521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871FC2" w:rsidTr="00A35216">
        <w:tc>
          <w:tcPr>
            <w:tcW w:w="3227" w:type="dxa"/>
            <w:vAlign w:val="center"/>
          </w:tcPr>
          <w:p w:rsidR="00871FC2" w:rsidRDefault="00871FC2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14u-15u</w:t>
            </w:r>
          </w:p>
        </w:tc>
        <w:tc>
          <w:tcPr>
            <w:tcW w:w="5985" w:type="dxa"/>
            <w:vMerge w:val="restart"/>
            <w:vAlign w:val="center"/>
          </w:tcPr>
          <w:p w:rsidR="00871FC2" w:rsidRDefault="001526C8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Champs Elysé</w:t>
            </w:r>
            <w:r w:rsidR="00871FC2">
              <w:rPr>
                <w:rFonts w:ascii="Comic Sans MS" w:hAnsi="Comic Sans MS"/>
                <w:sz w:val="28"/>
              </w:rPr>
              <w:t>es</w:t>
            </w:r>
          </w:p>
        </w:tc>
      </w:tr>
      <w:tr w:rsidR="00871FC2" w:rsidTr="00A35216">
        <w:tc>
          <w:tcPr>
            <w:tcW w:w="3227" w:type="dxa"/>
            <w:vAlign w:val="center"/>
          </w:tcPr>
          <w:p w:rsidR="00871FC2" w:rsidRDefault="00871FC2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15u-16u</w:t>
            </w:r>
          </w:p>
        </w:tc>
        <w:tc>
          <w:tcPr>
            <w:tcW w:w="5985" w:type="dxa"/>
            <w:vMerge/>
            <w:vAlign w:val="center"/>
          </w:tcPr>
          <w:p w:rsidR="00871FC2" w:rsidRDefault="00871FC2" w:rsidP="00A3521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871FC2" w:rsidTr="00A35216">
        <w:tc>
          <w:tcPr>
            <w:tcW w:w="3227" w:type="dxa"/>
            <w:vAlign w:val="center"/>
          </w:tcPr>
          <w:p w:rsidR="00871FC2" w:rsidRDefault="00871FC2" w:rsidP="00A3521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16u-17u</w:t>
            </w:r>
          </w:p>
        </w:tc>
        <w:tc>
          <w:tcPr>
            <w:tcW w:w="5985" w:type="dxa"/>
            <w:vMerge/>
            <w:vAlign w:val="center"/>
          </w:tcPr>
          <w:p w:rsidR="00871FC2" w:rsidRDefault="00871FC2" w:rsidP="00A35216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871FC2" w:rsidRDefault="00871FC2" w:rsidP="009D053D">
      <w:pPr>
        <w:spacing w:line="240" w:lineRule="auto"/>
        <w:rPr>
          <w:rFonts w:ascii="Comic Sans MS" w:hAnsi="Comic Sans MS"/>
          <w:b/>
          <w:sz w:val="28"/>
          <w:u w:val="single"/>
        </w:rPr>
      </w:pPr>
    </w:p>
    <w:p w:rsidR="00871FC2" w:rsidRDefault="00B41571" w:rsidP="009D053D">
      <w:pPr>
        <w:spacing w:line="240" w:lineRule="auto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22F4A2F0" wp14:editId="1E1BA09D">
            <wp:simplePos x="0" y="0"/>
            <wp:positionH relativeFrom="column">
              <wp:posOffset>3159125</wp:posOffset>
            </wp:positionH>
            <wp:positionV relativeFrom="paragraph">
              <wp:posOffset>367030</wp:posOffset>
            </wp:positionV>
            <wp:extent cx="1997075" cy="1112520"/>
            <wp:effectExtent l="323850" t="323850" r="307975" b="2971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97075" cy="11125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194D36A" wp14:editId="057F6CF1">
            <wp:simplePos x="0" y="0"/>
            <wp:positionH relativeFrom="column">
              <wp:posOffset>1281430</wp:posOffset>
            </wp:positionH>
            <wp:positionV relativeFrom="paragraph">
              <wp:posOffset>83820</wp:posOffset>
            </wp:positionV>
            <wp:extent cx="1209675" cy="1611630"/>
            <wp:effectExtent l="323850" t="323850" r="314325" b="312420"/>
            <wp:wrapNone/>
            <wp:docPr id="3" name="il_fi" descr="http://upload.wikimedia.org/wikipedia/commons/2/2d/Paris-notre-dame-fac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2/2d/Paris-notre-dame-facad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16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571" w:rsidRDefault="00B41571" w:rsidP="009D053D">
      <w:pPr>
        <w:spacing w:line="240" w:lineRule="auto"/>
        <w:rPr>
          <w:rFonts w:ascii="Comic Sans MS" w:hAnsi="Comic Sans MS"/>
          <w:b/>
          <w:sz w:val="28"/>
          <w:u w:val="single"/>
        </w:rPr>
      </w:pPr>
    </w:p>
    <w:p w:rsidR="00B41571" w:rsidRDefault="00B41571" w:rsidP="009D053D">
      <w:pPr>
        <w:spacing w:line="240" w:lineRule="auto"/>
        <w:rPr>
          <w:rFonts w:ascii="Comic Sans MS" w:hAnsi="Comic Sans MS"/>
          <w:b/>
          <w:sz w:val="28"/>
          <w:u w:val="single"/>
        </w:rPr>
      </w:pPr>
    </w:p>
    <w:p w:rsidR="00B41571" w:rsidRDefault="00B41571" w:rsidP="009D053D">
      <w:pPr>
        <w:spacing w:line="240" w:lineRule="auto"/>
        <w:rPr>
          <w:rFonts w:ascii="Comic Sans MS" w:hAnsi="Comic Sans MS"/>
          <w:b/>
          <w:sz w:val="28"/>
          <w:u w:val="single"/>
        </w:rPr>
      </w:pPr>
    </w:p>
    <w:p w:rsidR="006504A9" w:rsidRDefault="001526C8" w:rsidP="009D053D">
      <w:pPr>
        <w:spacing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  <w:u w:val="single"/>
        </w:rPr>
        <w:lastRenderedPageBreak/>
        <w:t>Dag 3</w:t>
      </w:r>
      <w:r w:rsidR="006504A9" w:rsidRPr="009D053D">
        <w:rPr>
          <w:rFonts w:ascii="Comic Sans MS" w:hAnsi="Comic Sans MS"/>
          <w:b/>
          <w:sz w:val="28"/>
          <w:u w:val="single"/>
        </w:rPr>
        <w:t>:</w:t>
      </w:r>
      <w:r>
        <w:rPr>
          <w:rFonts w:ascii="Comic Sans MS" w:hAnsi="Comic Sans MS"/>
          <w:sz w:val="28"/>
        </w:rPr>
        <w:t xml:space="preserve"> </w:t>
      </w:r>
    </w:p>
    <w:p w:rsidR="00871FC2" w:rsidRDefault="00871FC2" w:rsidP="009D053D">
      <w:pPr>
        <w:spacing w:line="240" w:lineRule="auto"/>
        <w:rPr>
          <w:rFonts w:ascii="Comic Sans MS" w:hAnsi="Comic Sans MS"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1FC2" w:rsidTr="00871FC2">
        <w:tc>
          <w:tcPr>
            <w:tcW w:w="4606" w:type="dxa"/>
            <w:vAlign w:val="center"/>
          </w:tcPr>
          <w:p w:rsidR="00871FC2" w:rsidRDefault="00871FC2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9u-10u</w:t>
            </w:r>
          </w:p>
        </w:tc>
        <w:tc>
          <w:tcPr>
            <w:tcW w:w="4606" w:type="dxa"/>
            <w:vAlign w:val="center"/>
          </w:tcPr>
          <w:p w:rsidR="00871FC2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Ontbijt</w:t>
            </w:r>
          </w:p>
        </w:tc>
      </w:tr>
      <w:tr w:rsidR="004B58AC" w:rsidTr="00871FC2">
        <w:tc>
          <w:tcPr>
            <w:tcW w:w="4606" w:type="dxa"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10u-11u</w:t>
            </w:r>
          </w:p>
        </w:tc>
        <w:tc>
          <w:tcPr>
            <w:tcW w:w="4606" w:type="dxa"/>
            <w:vMerge w:val="restart"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Eiffeltoren</w:t>
            </w:r>
          </w:p>
        </w:tc>
      </w:tr>
      <w:tr w:rsidR="004B58AC" w:rsidTr="00871FC2">
        <w:tc>
          <w:tcPr>
            <w:tcW w:w="4606" w:type="dxa"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11u-12u</w:t>
            </w:r>
          </w:p>
        </w:tc>
        <w:tc>
          <w:tcPr>
            <w:tcW w:w="4606" w:type="dxa"/>
            <w:vMerge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B58AC" w:rsidTr="00871FC2">
        <w:tc>
          <w:tcPr>
            <w:tcW w:w="4606" w:type="dxa"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12u-13u</w:t>
            </w:r>
          </w:p>
        </w:tc>
        <w:tc>
          <w:tcPr>
            <w:tcW w:w="4606" w:type="dxa"/>
            <w:vMerge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B58AC" w:rsidTr="00871FC2">
        <w:tc>
          <w:tcPr>
            <w:tcW w:w="4606" w:type="dxa"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13u-14u</w:t>
            </w:r>
          </w:p>
        </w:tc>
        <w:tc>
          <w:tcPr>
            <w:tcW w:w="4606" w:type="dxa"/>
            <w:vMerge w:val="restart"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Lunch</w:t>
            </w:r>
            <w:r w:rsidR="005C6E04">
              <w:rPr>
                <w:rFonts w:ascii="Comic Sans MS" w:hAnsi="Comic Sans MS"/>
                <w:sz w:val="28"/>
              </w:rPr>
              <w:t xml:space="preserve"> (La taverne de Mm.)</w:t>
            </w:r>
          </w:p>
        </w:tc>
      </w:tr>
      <w:tr w:rsidR="004B58AC" w:rsidTr="00871FC2">
        <w:tc>
          <w:tcPr>
            <w:tcW w:w="4606" w:type="dxa"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14u-15u</w:t>
            </w:r>
          </w:p>
        </w:tc>
        <w:tc>
          <w:tcPr>
            <w:tcW w:w="4606" w:type="dxa"/>
            <w:vMerge/>
            <w:vAlign w:val="center"/>
          </w:tcPr>
          <w:p w:rsidR="004B58AC" w:rsidRDefault="004B58AC" w:rsidP="00871FC2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007DD6" w:rsidTr="00871FC2">
        <w:tc>
          <w:tcPr>
            <w:tcW w:w="4606" w:type="dxa"/>
            <w:vAlign w:val="center"/>
          </w:tcPr>
          <w:p w:rsidR="00007DD6" w:rsidRDefault="00007DD6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15u-16u</w:t>
            </w:r>
          </w:p>
        </w:tc>
        <w:tc>
          <w:tcPr>
            <w:tcW w:w="4606" w:type="dxa"/>
            <w:vMerge w:val="restart"/>
            <w:vAlign w:val="center"/>
          </w:tcPr>
          <w:p w:rsidR="00007DD6" w:rsidRDefault="00007DD6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Mont</w:t>
            </w:r>
            <w:r w:rsidR="00A35216">
              <w:rPr>
                <w:rFonts w:ascii="Comic Sans MS" w:hAnsi="Comic Sans MS"/>
                <w:sz w:val="28"/>
              </w:rPr>
              <w:t>m</w:t>
            </w:r>
            <w:r>
              <w:rPr>
                <w:rFonts w:ascii="Comic Sans MS" w:hAnsi="Comic Sans MS"/>
                <w:sz w:val="28"/>
              </w:rPr>
              <w:t>artre</w:t>
            </w:r>
          </w:p>
        </w:tc>
      </w:tr>
      <w:tr w:rsidR="00007DD6" w:rsidTr="00871FC2">
        <w:tc>
          <w:tcPr>
            <w:tcW w:w="4606" w:type="dxa"/>
            <w:vAlign w:val="center"/>
          </w:tcPr>
          <w:p w:rsidR="00007DD6" w:rsidRDefault="00007DD6" w:rsidP="00871FC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16u-17u</w:t>
            </w:r>
          </w:p>
        </w:tc>
        <w:tc>
          <w:tcPr>
            <w:tcW w:w="4606" w:type="dxa"/>
            <w:vMerge/>
            <w:vAlign w:val="center"/>
          </w:tcPr>
          <w:p w:rsidR="00007DD6" w:rsidRDefault="00007DD6" w:rsidP="00871FC2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871FC2" w:rsidRDefault="00871FC2" w:rsidP="009D053D">
      <w:pPr>
        <w:spacing w:line="240" w:lineRule="auto"/>
        <w:rPr>
          <w:rFonts w:ascii="Comic Sans MS" w:hAnsi="Comic Sans MS"/>
          <w:sz w:val="28"/>
        </w:rPr>
      </w:pPr>
    </w:p>
    <w:p w:rsidR="005F1DEB" w:rsidRDefault="005F1DEB" w:rsidP="00007DD6">
      <w:pPr>
        <w:spacing w:after="0" w:line="240" w:lineRule="auto"/>
        <w:rPr>
          <w:rFonts w:ascii="Comic Sans MS" w:hAnsi="Comic Sans MS"/>
          <w:sz w:val="28"/>
        </w:rPr>
      </w:pPr>
    </w:p>
    <w:p w:rsidR="00007DD6" w:rsidRDefault="00007DD6" w:rsidP="00007DD6">
      <w:pPr>
        <w:spacing w:after="0" w:line="240" w:lineRule="auto"/>
        <w:rPr>
          <w:rFonts w:ascii="Comic Sans MS" w:hAnsi="Comic Sans MS"/>
          <w:sz w:val="28"/>
        </w:rPr>
      </w:pPr>
    </w:p>
    <w:p w:rsidR="00007DD6" w:rsidRDefault="00007DD6" w:rsidP="00007DD6">
      <w:pPr>
        <w:spacing w:after="0" w:line="240" w:lineRule="auto"/>
        <w:rPr>
          <w:rFonts w:ascii="Comic Sans MS" w:hAnsi="Comic Sans MS"/>
          <w:sz w:val="28"/>
        </w:rPr>
      </w:pPr>
    </w:p>
    <w:p w:rsidR="00007DD6" w:rsidRPr="00007DD6" w:rsidRDefault="00B41571" w:rsidP="00007DD6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A952C82" wp14:editId="37D94441">
            <wp:simplePos x="0" y="0"/>
            <wp:positionH relativeFrom="column">
              <wp:posOffset>2750185</wp:posOffset>
            </wp:positionH>
            <wp:positionV relativeFrom="paragraph">
              <wp:posOffset>146050</wp:posOffset>
            </wp:positionV>
            <wp:extent cx="1857375" cy="1249045"/>
            <wp:effectExtent l="323850" t="323850" r="314325" b="313055"/>
            <wp:wrapNone/>
            <wp:docPr id="4" name="il_fi" descr="http://img63.xooimage.com/files/b/9/a/24-26cf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63.xooimage.com/files/b/9/a/24-26cfb4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490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7CE0589" wp14:editId="25B72799">
            <wp:simplePos x="0" y="0"/>
            <wp:positionH relativeFrom="column">
              <wp:posOffset>1254760</wp:posOffset>
            </wp:positionH>
            <wp:positionV relativeFrom="paragraph">
              <wp:posOffset>73660</wp:posOffset>
            </wp:positionV>
            <wp:extent cx="971550" cy="1461135"/>
            <wp:effectExtent l="323850" t="323850" r="304800" b="310515"/>
            <wp:wrapNone/>
            <wp:docPr id="2" name="il_fi" descr="http://www.boekuwhotel.be/info/wp-content/uploads/2010/12/eiffeltoren-parijs-avondbelicht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ekuwhotel.be/info/wp-content/uploads/2010/12/eiffeltoren-parijs-avondbelichting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61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7DD6" w:rsidRPr="00007DD6" w:rsidSect="0015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CD" w:rsidRDefault="003B25CD" w:rsidP="005F1DEB">
      <w:pPr>
        <w:spacing w:after="0" w:line="240" w:lineRule="auto"/>
      </w:pPr>
      <w:r>
        <w:separator/>
      </w:r>
    </w:p>
  </w:endnote>
  <w:endnote w:type="continuationSeparator" w:id="0">
    <w:p w:rsidR="003B25CD" w:rsidRDefault="003B25CD" w:rsidP="005F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CD" w:rsidRDefault="003B25CD" w:rsidP="005F1DEB">
      <w:pPr>
        <w:spacing w:after="0" w:line="240" w:lineRule="auto"/>
      </w:pPr>
      <w:r>
        <w:separator/>
      </w:r>
    </w:p>
  </w:footnote>
  <w:footnote w:type="continuationSeparator" w:id="0">
    <w:p w:rsidR="003B25CD" w:rsidRDefault="003B25CD" w:rsidP="005F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EB" w:rsidRPr="005F1DEB" w:rsidRDefault="005F1DEB" w:rsidP="005F1DEB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5EB"/>
    <w:multiLevelType w:val="multilevel"/>
    <w:tmpl w:val="1854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24DA5"/>
    <w:multiLevelType w:val="hybridMultilevel"/>
    <w:tmpl w:val="DD4EA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47EDF"/>
    <w:multiLevelType w:val="hybridMultilevel"/>
    <w:tmpl w:val="FD02F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77904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70127FC"/>
    <w:multiLevelType w:val="hybridMultilevel"/>
    <w:tmpl w:val="6D84FD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26320"/>
    <w:multiLevelType w:val="hybridMultilevel"/>
    <w:tmpl w:val="3C2A6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6A"/>
    <w:rsid w:val="00007DD6"/>
    <w:rsid w:val="000A1FCE"/>
    <w:rsid w:val="001526C8"/>
    <w:rsid w:val="00153384"/>
    <w:rsid w:val="001B21F2"/>
    <w:rsid w:val="003548A8"/>
    <w:rsid w:val="00367354"/>
    <w:rsid w:val="003B25CD"/>
    <w:rsid w:val="004055C7"/>
    <w:rsid w:val="004B58AC"/>
    <w:rsid w:val="005C6E04"/>
    <w:rsid w:val="005F1DEB"/>
    <w:rsid w:val="006504A9"/>
    <w:rsid w:val="0069125F"/>
    <w:rsid w:val="006927CB"/>
    <w:rsid w:val="00740316"/>
    <w:rsid w:val="007F7CF1"/>
    <w:rsid w:val="00871FC2"/>
    <w:rsid w:val="008955EF"/>
    <w:rsid w:val="008B64C0"/>
    <w:rsid w:val="008E569C"/>
    <w:rsid w:val="009D053D"/>
    <w:rsid w:val="00A35216"/>
    <w:rsid w:val="00AE58C1"/>
    <w:rsid w:val="00B24053"/>
    <w:rsid w:val="00B41571"/>
    <w:rsid w:val="00C213A9"/>
    <w:rsid w:val="00C67529"/>
    <w:rsid w:val="00D12F6A"/>
    <w:rsid w:val="00E266A8"/>
    <w:rsid w:val="00E4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752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0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5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F1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F1DEB"/>
  </w:style>
  <w:style w:type="paragraph" w:styleId="Voettekst">
    <w:name w:val="footer"/>
    <w:basedOn w:val="Standaard"/>
    <w:link w:val="VoettekstChar"/>
    <w:uiPriority w:val="99"/>
    <w:semiHidden/>
    <w:unhideWhenUsed/>
    <w:rsid w:val="005F1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F1DEB"/>
  </w:style>
  <w:style w:type="character" w:customStyle="1" w:styleId="Kop1Char">
    <w:name w:val="Kop 1 Char"/>
    <w:basedOn w:val="Standaardalinea-lettertype"/>
    <w:link w:val="Kop1"/>
    <w:uiPriority w:val="9"/>
    <w:rsid w:val="00C67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5F1DEB"/>
    <w:pPr>
      <w:pBdr>
        <w:top w:val="double" w:sz="2" w:space="1" w:color="5F497A" w:themeColor="accent4" w:themeShade="BF" w:shadow="1"/>
        <w:left w:val="double" w:sz="2" w:space="4" w:color="5F497A" w:themeColor="accent4" w:themeShade="BF" w:shadow="1"/>
        <w:bottom w:val="double" w:sz="2" w:space="4" w:color="5F497A" w:themeColor="accent4" w:themeShade="BF" w:shadow="1"/>
        <w:right w:val="double" w:sz="2" w:space="4" w:color="5F497A" w:themeColor="accent4" w:themeShade="BF" w:shadow="1"/>
      </w:pBdr>
      <w:spacing w:after="300" w:line="240" w:lineRule="auto"/>
      <w:contextualSpacing/>
      <w:jc w:val="center"/>
    </w:pPr>
    <w:rPr>
      <w:rFonts w:ascii="Bradley Hand ITC" w:eastAsiaTheme="majorEastAsia" w:hAnsi="Bradley Hand ITC" w:cstheme="majorBidi"/>
      <w:b/>
      <w:color w:val="403152" w:themeColor="accent4" w:themeShade="8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F1DEB"/>
    <w:rPr>
      <w:rFonts w:ascii="Bradley Hand ITC" w:eastAsiaTheme="majorEastAsia" w:hAnsi="Bradley Hand ITC" w:cstheme="majorBidi"/>
      <w:b/>
      <w:color w:val="403152" w:themeColor="accent4" w:themeShade="80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C675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55E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55E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55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oute-title">
    <w:name w:val="route-title"/>
    <w:basedOn w:val="Standaard"/>
    <w:rsid w:val="0089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955EF"/>
    <w:rPr>
      <w:b/>
      <w:bCs/>
    </w:rPr>
  </w:style>
  <w:style w:type="paragraph" w:styleId="Normaalweb">
    <w:name w:val="Normal (Web)"/>
    <w:basedOn w:val="Standaard"/>
    <w:uiPriority w:val="99"/>
    <w:unhideWhenUsed/>
    <w:rsid w:val="0089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old">
    <w:name w:val="bold"/>
    <w:basedOn w:val="Standaardalinea-lettertype"/>
    <w:rsid w:val="008955EF"/>
  </w:style>
  <w:style w:type="character" w:customStyle="1" w:styleId="jqtooltip">
    <w:name w:val="jq_tooltip"/>
    <w:basedOn w:val="Standaardalinea-lettertype"/>
    <w:rsid w:val="00AE58C1"/>
  </w:style>
  <w:style w:type="table" w:styleId="Tabelraster">
    <w:name w:val="Table Grid"/>
    <w:basedOn w:val="Standaardtabel"/>
    <w:uiPriority w:val="59"/>
    <w:rsid w:val="009D0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9D0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752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0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5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F1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F1DEB"/>
  </w:style>
  <w:style w:type="paragraph" w:styleId="Voettekst">
    <w:name w:val="footer"/>
    <w:basedOn w:val="Standaard"/>
    <w:link w:val="VoettekstChar"/>
    <w:uiPriority w:val="99"/>
    <w:semiHidden/>
    <w:unhideWhenUsed/>
    <w:rsid w:val="005F1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F1DEB"/>
  </w:style>
  <w:style w:type="character" w:customStyle="1" w:styleId="Kop1Char">
    <w:name w:val="Kop 1 Char"/>
    <w:basedOn w:val="Standaardalinea-lettertype"/>
    <w:link w:val="Kop1"/>
    <w:uiPriority w:val="9"/>
    <w:rsid w:val="00C67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5F1DEB"/>
    <w:pPr>
      <w:pBdr>
        <w:top w:val="double" w:sz="2" w:space="1" w:color="5F497A" w:themeColor="accent4" w:themeShade="BF" w:shadow="1"/>
        <w:left w:val="double" w:sz="2" w:space="4" w:color="5F497A" w:themeColor="accent4" w:themeShade="BF" w:shadow="1"/>
        <w:bottom w:val="double" w:sz="2" w:space="4" w:color="5F497A" w:themeColor="accent4" w:themeShade="BF" w:shadow="1"/>
        <w:right w:val="double" w:sz="2" w:space="4" w:color="5F497A" w:themeColor="accent4" w:themeShade="BF" w:shadow="1"/>
      </w:pBdr>
      <w:spacing w:after="300" w:line="240" w:lineRule="auto"/>
      <w:contextualSpacing/>
      <w:jc w:val="center"/>
    </w:pPr>
    <w:rPr>
      <w:rFonts w:ascii="Bradley Hand ITC" w:eastAsiaTheme="majorEastAsia" w:hAnsi="Bradley Hand ITC" w:cstheme="majorBidi"/>
      <w:b/>
      <w:color w:val="403152" w:themeColor="accent4" w:themeShade="8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F1DEB"/>
    <w:rPr>
      <w:rFonts w:ascii="Bradley Hand ITC" w:eastAsiaTheme="majorEastAsia" w:hAnsi="Bradley Hand ITC" w:cstheme="majorBidi"/>
      <w:b/>
      <w:color w:val="403152" w:themeColor="accent4" w:themeShade="80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C675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55E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55E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55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oute-title">
    <w:name w:val="route-title"/>
    <w:basedOn w:val="Standaard"/>
    <w:rsid w:val="0089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955EF"/>
    <w:rPr>
      <w:b/>
      <w:bCs/>
    </w:rPr>
  </w:style>
  <w:style w:type="paragraph" w:styleId="Normaalweb">
    <w:name w:val="Normal (Web)"/>
    <w:basedOn w:val="Standaard"/>
    <w:uiPriority w:val="99"/>
    <w:unhideWhenUsed/>
    <w:rsid w:val="0089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old">
    <w:name w:val="bold"/>
    <w:basedOn w:val="Standaardalinea-lettertype"/>
    <w:rsid w:val="008955EF"/>
  </w:style>
  <w:style w:type="character" w:customStyle="1" w:styleId="jqtooltip">
    <w:name w:val="jq_tooltip"/>
    <w:basedOn w:val="Standaardalinea-lettertype"/>
    <w:rsid w:val="00AE58C1"/>
  </w:style>
  <w:style w:type="table" w:styleId="Tabelraster">
    <w:name w:val="Table Grid"/>
    <w:basedOn w:val="Standaardtabel"/>
    <w:uiPriority w:val="59"/>
    <w:rsid w:val="009D0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9D0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1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4471-FD7D-451E-925E-307A5EA7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 slc</dc:creator>
  <cp:lastModifiedBy>Gebruiker</cp:lastModifiedBy>
  <cp:revision>2</cp:revision>
  <dcterms:created xsi:type="dcterms:W3CDTF">2012-01-23T16:22:00Z</dcterms:created>
  <dcterms:modified xsi:type="dcterms:W3CDTF">2012-01-23T16:22:00Z</dcterms:modified>
</cp:coreProperties>
</file>